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63" w:rsidRDefault="008F0863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:rsidR="004B0E46" w:rsidRPr="008C2D9A" w:rsidRDefault="004B0E46" w:rsidP="004B0E46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>Planilla para la rendición de gastos</w:t>
      </w:r>
    </w:p>
    <w:p w:rsidR="004B0E46" w:rsidRPr="008C2D9A" w:rsidRDefault="004B0E46" w:rsidP="004B0E46">
      <w:pPr>
        <w:jc w:val="both"/>
        <w:rPr>
          <w:rFonts w:ascii="Times New Roman" w:hAnsi="Times New Roman"/>
          <w:sz w:val="22"/>
          <w:szCs w:val="22"/>
        </w:rPr>
      </w:pPr>
    </w:p>
    <w:p w:rsidR="004B0E46" w:rsidRPr="008C2D9A" w:rsidRDefault="004B0E46" w:rsidP="004B0E46">
      <w:pPr>
        <w:jc w:val="center"/>
        <w:rPr>
          <w:rFonts w:ascii="Times New Roman" w:hAnsi="Times New Roman"/>
          <w:b w:val="0"/>
        </w:rPr>
      </w:pPr>
    </w:p>
    <w:p w:rsidR="004B0E46" w:rsidRPr="008C2D9A" w:rsidRDefault="004B0E46" w:rsidP="004B0E46">
      <w:pPr>
        <w:jc w:val="both"/>
        <w:rPr>
          <w:rFonts w:ascii="Times New Roman" w:hAnsi="Times New Roman"/>
          <w:sz w:val="22"/>
          <w:szCs w:val="22"/>
        </w:rPr>
      </w:pPr>
    </w:p>
    <w:p w:rsidR="004B0E46" w:rsidRPr="008C2D9A" w:rsidRDefault="004B0E46" w:rsidP="004B0E46">
      <w:pPr>
        <w:jc w:val="both"/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Nombre y Apellido: </w:t>
      </w:r>
    </w:p>
    <w:p w:rsidR="004B0E46" w:rsidRPr="008C2D9A" w:rsidRDefault="004B0E46" w:rsidP="004B0E46">
      <w:pPr>
        <w:jc w:val="both"/>
        <w:rPr>
          <w:rFonts w:ascii="Times New Roman" w:hAnsi="Times New Roman"/>
          <w:sz w:val="22"/>
          <w:szCs w:val="22"/>
        </w:rPr>
      </w:pPr>
    </w:p>
    <w:p w:rsidR="004B0E46" w:rsidRPr="008C2D9A" w:rsidRDefault="004B0E46" w:rsidP="004B0E46">
      <w:pPr>
        <w:jc w:val="both"/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Evento </w:t>
      </w:r>
      <w:r>
        <w:rPr>
          <w:rFonts w:ascii="Times New Roman" w:hAnsi="Times New Roman"/>
          <w:sz w:val="22"/>
          <w:szCs w:val="22"/>
        </w:rPr>
        <w:t>en el que participó</w:t>
      </w:r>
      <w:r w:rsidRPr="008C2D9A">
        <w:rPr>
          <w:rFonts w:ascii="Times New Roman" w:hAnsi="Times New Roman"/>
          <w:sz w:val="22"/>
          <w:szCs w:val="22"/>
        </w:rPr>
        <w:t xml:space="preserve"> (lugar y fecha): </w:t>
      </w:r>
    </w:p>
    <w:p w:rsidR="004B0E46" w:rsidRPr="008C2D9A" w:rsidRDefault="004B0E46" w:rsidP="004B0E46">
      <w:pPr>
        <w:jc w:val="both"/>
        <w:rPr>
          <w:rFonts w:ascii="Times New Roman" w:hAnsi="Times New Roman"/>
          <w:sz w:val="22"/>
          <w:szCs w:val="22"/>
        </w:rPr>
      </w:pPr>
    </w:p>
    <w:p w:rsidR="004B0E46" w:rsidRPr="008C2D9A" w:rsidRDefault="004B0E46" w:rsidP="004B0E46">
      <w:pPr>
        <w:jc w:val="both"/>
        <w:rPr>
          <w:rFonts w:ascii="Times New Roman" w:hAnsi="Times New Roman"/>
          <w:sz w:val="22"/>
          <w:szCs w:val="22"/>
        </w:rPr>
      </w:pPr>
    </w:p>
    <w:p w:rsidR="004B0E46" w:rsidRPr="008C2D9A" w:rsidRDefault="004B0E46" w:rsidP="004B0E46">
      <w:pPr>
        <w:rPr>
          <w:rFonts w:ascii="Times New Roman" w:hAnsi="Times New Roman"/>
          <w:sz w:val="22"/>
          <w:szCs w:val="22"/>
        </w:rPr>
      </w:pPr>
    </w:p>
    <w:tbl>
      <w:tblPr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1"/>
        <w:gridCol w:w="1260"/>
        <w:gridCol w:w="3407"/>
        <w:gridCol w:w="1456"/>
      </w:tblGrid>
      <w:tr w:rsidR="004B0E46" w:rsidRPr="004F4CDF" w:rsidTr="003B02E9">
        <w:trPr>
          <w:trHeight w:val="1278"/>
        </w:trPr>
        <w:tc>
          <w:tcPr>
            <w:tcW w:w="957" w:type="dxa"/>
          </w:tcPr>
          <w:p w:rsidR="004B0E46" w:rsidRPr="008C2D9A" w:rsidRDefault="004B0E46" w:rsidP="003B02E9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</w:p>
          <w:p w:rsidR="004B0E46" w:rsidRPr="004F4CDF" w:rsidRDefault="004B0E46" w:rsidP="003B02E9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 w:rsidRPr="004F4CDF">
              <w:rPr>
                <w:rFonts w:ascii="Times New Roman" w:hAnsi="Times New Roman"/>
                <w:sz w:val="18"/>
                <w:szCs w:val="18"/>
                <w:lang w:eastAsia="en-US"/>
              </w:rPr>
              <w:t>Nº de factura o ticket</w:t>
            </w:r>
          </w:p>
          <w:p w:rsidR="004B0E46" w:rsidRPr="004F4CDF" w:rsidRDefault="004B0E46" w:rsidP="003B02E9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993" w:type="dxa"/>
          </w:tcPr>
          <w:p w:rsidR="004B0E46" w:rsidRPr="008C2D9A" w:rsidRDefault="004B0E46" w:rsidP="003B02E9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</w:p>
          <w:p w:rsidR="004B0E46" w:rsidRPr="008C2D9A" w:rsidRDefault="004B0E46" w:rsidP="003B02E9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 w:rsidRPr="008C2D9A">
              <w:rPr>
                <w:rFonts w:ascii="Times New Roman" w:hAnsi="Times New Roman"/>
                <w:sz w:val="18"/>
                <w:szCs w:val="18"/>
                <w:lang w:eastAsia="en-US"/>
              </w:rPr>
              <w:t>Denominación de la factura (razón social)</w:t>
            </w:r>
          </w:p>
        </w:tc>
        <w:tc>
          <w:tcPr>
            <w:tcW w:w="1283" w:type="dxa"/>
          </w:tcPr>
          <w:p w:rsidR="004B0E46" w:rsidRPr="008C2D9A" w:rsidRDefault="004B0E46" w:rsidP="003B02E9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</w:p>
          <w:p w:rsidR="004B0E46" w:rsidRPr="008C2D9A" w:rsidRDefault="004B0E46" w:rsidP="003B02E9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 w:rsidRPr="008C2D9A">
              <w:rPr>
                <w:rFonts w:ascii="Times New Roman" w:hAnsi="Times New Roman"/>
                <w:sz w:val="18"/>
                <w:szCs w:val="18"/>
                <w:lang w:eastAsia="en-US"/>
              </w:rPr>
              <w:t>Fecha de emisión de la factura</w:t>
            </w:r>
          </w:p>
        </w:tc>
        <w:tc>
          <w:tcPr>
            <w:tcW w:w="3530" w:type="dxa"/>
          </w:tcPr>
          <w:p w:rsidR="004B0E46" w:rsidRPr="008C2D9A" w:rsidRDefault="004B0E46" w:rsidP="003B02E9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</w:p>
          <w:p w:rsidR="004B0E46" w:rsidRPr="004F4CDF" w:rsidRDefault="004B0E46" w:rsidP="003B02E9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 w:rsidRPr="004F4CDF">
              <w:rPr>
                <w:rFonts w:ascii="Times New Roman" w:hAnsi="Times New Roman"/>
                <w:sz w:val="18"/>
                <w:szCs w:val="18"/>
                <w:lang w:eastAsia="en-US"/>
              </w:rPr>
              <w:t>Concepto</w:t>
            </w:r>
          </w:p>
        </w:tc>
        <w:tc>
          <w:tcPr>
            <w:tcW w:w="1270" w:type="dxa"/>
          </w:tcPr>
          <w:p w:rsidR="004B0E46" w:rsidRPr="004F4CDF" w:rsidRDefault="004B0E46" w:rsidP="003B02E9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</w:p>
          <w:p w:rsidR="004B0E46" w:rsidRPr="004F4CDF" w:rsidRDefault="004B0E46" w:rsidP="003B02E9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 w:rsidRPr="004F4CD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Importe en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PESOS correspondiente al subsidio</w:t>
            </w:r>
          </w:p>
        </w:tc>
      </w:tr>
      <w:tr w:rsidR="004B0E46" w:rsidRPr="004F4CDF" w:rsidTr="003B02E9">
        <w:trPr>
          <w:trHeight w:val="350"/>
        </w:trPr>
        <w:tc>
          <w:tcPr>
            <w:tcW w:w="957" w:type="dxa"/>
          </w:tcPr>
          <w:p w:rsidR="004B0E46" w:rsidRPr="004F4CDF" w:rsidRDefault="004B0E46" w:rsidP="003B02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4B0E46" w:rsidRPr="004F4CDF" w:rsidRDefault="004B0E46" w:rsidP="003B02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4B0E46" w:rsidRPr="004F4CDF" w:rsidRDefault="004B0E46" w:rsidP="003B02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4B0E46" w:rsidRPr="004F4CDF" w:rsidRDefault="004B0E46" w:rsidP="003B02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4B0E46" w:rsidRPr="004F4CDF" w:rsidRDefault="004B0E46" w:rsidP="003B02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B0E46" w:rsidRPr="004F4CDF" w:rsidTr="003B02E9">
        <w:trPr>
          <w:trHeight w:val="350"/>
        </w:trPr>
        <w:tc>
          <w:tcPr>
            <w:tcW w:w="957" w:type="dxa"/>
          </w:tcPr>
          <w:p w:rsidR="004B0E46" w:rsidRPr="004F4CDF" w:rsidRDefault="004B0E46" w:rsidP="003B02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4B0E46" w:rsidRPr="004F4CDF" w:rsidRDefault="004B0E46" w:rsidP="003B02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4B0E46" w:rsidRPr="004F4CDF" w:rsidRDefault="004B0E46" w:rsidP="003B02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4B0E46" w:rsidRPr="004F4CDF" w:rsidRDefault="004B0E46" w:rsidP="003B02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4B0E46" w:rsidRPr="004F4CDF" w:rsidRDefault="004B0E46" w:rsidP="003B02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B0E46" w:rsidRPr="004F4CDF" w:rsidTr="003B02E9">
        <w:trPr>
          <w:trHeight w:val="350"/>
        </w:trPr>
        <w:tc>
          <w:tcPr>
            <w:tcW w:w="957" w:type="dxa"/>
          </w:tcPr>
          <w:p w:rsidR="004B0E46" w:rsidRPr="004F4CDF" w:rsidRDefault="004B0E46" w:rsidP="003B02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4B0E46" w:rsidRPr="004F4CDF" w:rsidRDefault="004B0E46" w:rsidP="003B02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4B0E46" w:rsidRPr="004F4CDF" w:rsidRDefault="004B0E46" w:rsidP="003B02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4B0E46" w:rsidRPr="004F4CDF" w:rsidRDefault="004B0E46" w:rsidP="003B02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4B0E46" w:rsidRPr="004F4CDF" w:rsidRDefault="004B0E46" w:rsidP="003B02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B0E46" w:rsidRPr="004F4CDF" w:rsidTr="003B02E9">
        <w:trPr>
          <w:trHeight w:val="350"/>
        </w:trPr>
        <w:tc>
          <w:tcPr>
            <w:tcW w:w="957" w:type="dxa"/>
          </w:tcPr>
          <w:p w:rsidR="004B0E46" w:rsidRPr="004F4CDF" w:rsidRDefault="004B0E46" w:rsidP="003B02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4B0E46" w:rsidRPr="004F4CDF" w:rsidRDefault="004B0E46" w:rsidP="003B02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4B0E46" w:rsidRPr="004F4CDF" w:rsidRDefault="004B0E46" w:rsidP="003B02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4B0E46" w:rsidRPr="004F4CDF" w:rsidRDefault="004B0E46" w:rsidP="003B02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4B0E46" w:rsidRPr="004F4CDF" w:rsidRDefault="004B0E46" w:rsidP="003B02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B0E46" w:rsidRPr="004F4CDF" w:rsidTr="003B02E9">
        <w:trPr>
          <w:trHeight w:val="350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6" w:rsidRPr="004F4CDF" w:rsidRDefault="004B0E46" w:rsidP="003B02E9">
            <w:pPr>
              <w:jc w:val="right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4F4CDF">
              <w:rPr>
                <w:rFonts w:ascii="Times New Roman" w:hAnsi="Times New Roman"/>
                <w:sz w:val="22"/>
                <w:szCs w:val="22"/>
                <w:lang w:eastAsia="en-US"/>
              </w:rPr>
              <w:t>TOTAL</w:t>
            </w:r>
            <w:r w:rsidRPr="00380745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4B0E46" w:rsidRPr="004F4CDF" w:rsidRDefault="004B0E46" w:rsidP="003B02E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B0E46" w:rsidRDefault="004B0E46" w:rsidP="004B0E46">
      <w:pPr>
        <w:rPr>
          <w:rFonts w:ascii="Times New Roman" w:hAnsi="Times New Roman"/>
          <w:sz w:val="22"/>
          <w:szCs w:val="22"/>
        </w:rPr>
      </w:pPr>
    </w:p>
    <w:p w:rsidR="004B0E46" w:rsidRPr="00380745" w:rsidRDefault="004B0E46" w:rsidP="004B0E46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* </w:t>
      </w:r>
      <w:r w:rsidRPr="00380745">
        <w:rPr>
          <w:rFonts w:ascii="Times New Roman" w:hAnsi="Times New Roman"/>
          <w:color w:val="FF0000"/>
        </w:rPr>
        <w:t xml:space="preserve">IMPORTANTE: </w:t>
      </w:r>
      <w:r w:rsidRPr="00380745">
        <w:rPr>
          <w:rFonts w:ascii="Times New Roman" w:hAnsi="Times New Roman"/>
          <w:color w:val="FF0000"/>
          <w:u w:val="single"/>
        </w:rPr>
        <w:t xml:space="preserve">la rendición NO podrá realizarse por un importe mayor </w:t>
      </w:r>
      <w:r>
        <w:rPr>
          <w:rFonts w:ascii="Times New Roman" w:hAnsi="Times New Roman"/>
          <w:color w:val="FF0000"/>
          <w:u w:val="single"/>
        </w:rPr>
        <w:t>al del</w:t>
      </w:r>
      <w:r w:rsidRPr="00380745">
        <w:rPr>
          <w:rFonts w:ascii="Times New Roman" w:hAnsi="Times New Roman"/>
          <w:color w:val="FF0000"/>
          <w:u w:val="single"/>
        </w:rPr>
        <w:t xml:space="preserve"> subsidio</w:t>
      </w:r>
      <w:r>
        <w:rPr>
          <w:rFonts w:ascii="Times New Roman" w:hAnsi="Times New Roman"/>
          <w:color w:val="FF0000"/>
          <w:u w:val="single"/>
        </w:rPr>
        <w:t xml:space="preserve"> otorgado</w:t>
      </w:r>
    </w:p>
    <w:p w:rsidR="004B0E46" w:rsidRPr="00E951CA" w:rsidRDefault="004B0E46" w:rsidP="004B0E46">
      <w:pPr>
        <w:rPr>
          <w:rFonts w:ascii="Times New Roman" w:hAnsi="Times New Roman"/>
          <w:sz w:val="22"/>
          <w:szCs w:val="22"/>
        </w:rPr>
      </w:pPr>
    </w:p>
    <w:p w:rsidR="004B0E46" w:rsidRDefault="004B0E46" w:rsidP="004B0E46">
      <w:pPr>
        <w:jc w:val="both"/>
        <w:rPr>
          <w:rFonts w:ascii="Times New Roman" w:hAnsi="Times New Roman"/>
          <w:sz w:val="18"/>
          <w:szCs w:val="18"/>
        </w:rPr>
      </w:pPr>
    </w:p>
    <w:p w:rsidR="004B0E46" w:rsidRDefault="004B0E46" w:rsidP="004B0E46">
      <w:pPr>
        <w:jc w:val="both"/>
        <w:rPr>
          <w:rFonts w:ascii="Times New Roman" w:hAnsi="Times New Roman"/>
          <w:sz w:val="18"/>
          <w:szCs w:val="18"/>
        </w:rPr>
      </w:pPr>
    </w:p>
    <w:p w:rsidR="004B0E46" w:rsidRPr="004F4CDF" w:rsidRDefault="004B0E46" w:rsidP="004B0E46">
      <w:pPr>
        <w:jc w:val="both"/>
        <w:rPr>
          <w:rFonts w:ascii="Times New Roman" w:hAnsi="Times New Roman"/>
          <w:sz w:val="18"/>
          <w:szCs w:val="18"/>
        </w:rPr>
      </w:pPr>
    </w:p>
    <w:p w:rsidR="004B0E46" w:rsidRPr="008C2D9A" w:rsidRDefault="004B0E46" w:rsidP="004B0E46">
      <w:pPr>
        <w:jc w:val="both"/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 xml:space="preserve">Para el caso de facturas </w:t>
      </w:r>
      <w:r>
        <w:rPr>
          <w:rFonts w:ascii="Times New Roman" w:hAnsi="Times New Roman"/>
          <w:sz w:val="22"/>
          <w:szCs w:val="22"/>
        </w:rPr>
        <w:t xml:space="preserve">o transferencias </w:t>
      </w:r>
      <w:r w:rsidRPr="008C2D9A">
        <w:rPr>
          <w:rFonts w:ascii="Times New Roman" w:hAnsi="Times New Roman"/>
          <w:sz w:val="22"/>
          <w:szCs w:val="22"/>
        </w:rPr>
        <w:t xml:space="preserve">en </w:t>
      </w:r>
      <w:r>
        <w:rPr>
          <w:rFonts w:ascii="Times New Roman" w:hAnsi="Times New Roman"/>
          <w:sz w:val="22"/>
          <w:szCs w:val="22"/>
          <w:u w:val="single"/>
        </w:rPr>
        <w:t>MONEDA EXTRANJERA</w:t>
      </w:r>
      <w:r w:rsidRPr="0046054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8C2D9A">
        <w:rPr>
          <w:rFonts w:ascii="Times New Roman" w:hAnsi="Times New Roman"/>
          <w:sz w:val="22"/>
          <w:szCs w:val="22"/>
          <w:u w:val="single"/>
        </w:rPr>
        <w:t>detallar los siguientes datos</w:t>
      </w:r>
      <w:r w:rsidRPr="008C2D9A">
        <w:rPr>
          <w:rFonts w:ascii="Times New Roman" w:hAnsi="Times New Roman"/>
          <w:sz w:val="22"/>
          <w:szCs w:val="22"/>
        </w:rPr>
        <w:t>:</w:t>
      </w:r>
    </w:p>
    <w:p w:rsidR="004B0E46" w:rsidRPr="008C2D9A" w:rsidRDefault="004B0E46" w:rsidP="004B0E46">
      <w:pPr>
        <w:jc w:val="both"/>
        <w:rPr>
          <w:rFonts w:ascii="Times New Roman" w:hAnsi="Times New Roman"/>
          <w:sz w:val="22"/>
          <w:szCs w:val="22"/>
        </w:rPr>
      </w:pPr>
    </w:p>
    <w:p w:rsidR="004B0E46" w:rsidRPr="004F4CDF" w:rsidRDefault="004B0E46" w:rsidP="004B0E46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Tasa de cambio:</w:t>
      </w:r>
    </w:p>
    <w:p w:rsidR="004B0E46" w:rsidRPr="008C2D9A" w:rsidRDefault="004B0E46" w:rsidP="004B0E46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8C2D9A">
        <w:rPr>
          <w:rFonts w:ascii="Times New Roman" w:hAnsi="Times New Roman"/>
          <w:sz w:val="22"/>
          <w:szCs w:val="22"/>
        </w:rPr>
        <w:t>Fecha de la tasa de cambio utilizada:</w:t>
      </w:r>
    </w:p>
    <w:p w:rsidR="004B0E46" w:rsidRPr="008C2D9A" w:rsidRDefault="004B0E46" w:rsidP="004B0E46">
      <w:pPr>
        <w:jc w:val="both"/>
        <w:rPr>
          <w:rFonts w:ascii="Times New Roman" w:hAnsi="Times New Roman"/>
          <w:sz w:val="22"/>
          <w:szCs w:val="22"/>
        </w:rPr>
      </w:pPr>
    </w:p>
    <w:p w:rsidR="004B0E46" w:rsidRPr="008C2D9A" w:rsidRDefault="004B0E46" w:rsidP="004B0E46">
      <w:pPr>
        <w:jc w:val="both"/>
        <w:rPr>
          <w:rFonts w:ascii="Times New Roman" w:hAnsi="Times New Roman"/>
          <w:sz w:val="22"/>
          <w:szCs w:val="22"/>
        </w:rPr>
      </w:pPr>
    </w:p>
    <w:p w:rsidR="004B0E46" w:rsidRPr="008C2D9A" w:rsidRDefault="004B0E46" w:rsidP="004B0E46">
      <w:pPr>
        <w:jc w:val="both"/>
        <w:rPr>
          <w:rFonts w:ascii="Times New Roman" w:hAnsi="Times New Roman"/>
          <w:sz w:val="22"/>
          <w:szCs w:val="22"/>
        </w:rPr>
      </w:pPr>
    </w:p>
    <w:p w:rsidR="004B0E46" w:rsidRPr="008C2D9A" w:rsidRDefault="004B0E46" w:rsidP="004B0E46">
      <w:pPr>
        <w:jc w:val="both"/>
        <w:rPr>
          <w:rFonts w:ascii="Times New Roman" w:hAnsi="Times New Roman"/>
          <w:sz w:val="22"/>
          <w:szCs w:val="22"/>
        </w:rPr>
      </w:pPr>
    </w:p>
    <w:p w:rsidR="004B0E46" w:rsidRDefault="004B0E46" w:rsidP="004B0E46">
      <w:pPr>
        <w:jc w:val="both"/>
        <w:rPr>
          <w:rFonts w:ascii="Times New Roman" w:hAnsi="Times New Roman"/>
          <w:sz w:val="22"/>
          <w:szCs w:val="22"/>
        </w:rPr>
      </w:pPr>
    </w:p>
    <w:p w:rsidR="004B0E46" w:rsidRPr="008C2D9A" w:rsidRDefault="004B0E46" w:rsidP="004B0E46">
      <w:pPr>
        <w:jc w:val="both"/>
        <w:rPr>
          <w:rFonts w:ascii="Times New Roman" w:hAnsi="Times New Roman"/>
          <w:sz w:val="22"/>
          <w:szCs w:val="22"/>
        </w:rPr>
      </w:pPr>
    </w:p>
    <w:p w:rsidR="004B0E46" w:rsidRPr="00F3583A" w:rsidRDefault="004B0E46" w:rsidP="004B0E46">
      <w:pPr>
        <w:ind w:left="4254" w:firstLine="709"/>
        <w:rPr>
          <w:rFonts w:ascii="Times New Roman" w:hAnsi="Times New Roman"/>
          <w:sz w:val="22"/>
          <w:szCs w:val="22"/>
        </w:rPr>
      </w:pPr>
      <w:r w:rsidRPr="00F3583A">
        <w:rPr>
          <w:rFonts w:ascii="Times New Roman" w:hAnsi="Times New Roman"/>
          <w:sz w:val="22"/>
          <w:szCs w:val="22"/>
        </w:rPr>
        <w:t>Firma:</w:t>
      </w:r>
    </w:p>
    <w:p w:rsidR="004B0E46" w:rsidRPr="00F3583A" w:rsidRDefault="004B0E46" w:rsidP="004B0E46">
      <w:pPr>
        <w:ind w:left="4254" w:firstLine="709"/>
        <w:rPr>
          <w:rFonts w:ascii="Times New Roman" w:hAnsi="Times New Roman"/>
          <w:sz w:val="22"/>
          <w:szCs w:val="22"/>
        </w:rPr>
      </w:pPr>
    </w:p>
    <w:p w:rsidR="004B0E46" w:rsidRPr="00F3583A" w:rsidRDefault="004B0E46" w:rsidP="004B0E46">
      <w:pPr>
        <w:ind w:left="4254" w:firstLine="709"/>
        <w:rPr>
          <w:rFonts w:ascii="Times New Roman" w:hAnsi="Times New Roman"/>
          <w:sz w:val="22"/>
          <w:szCs w:val="22"/>
        </w:rPr>
      </w:pPr>
      <w:r w:rsidRPr="00F3583A">
        <w:rPr>
          <w:rFonts w:ascii="Times New Roman" w:hAnsi="Times New Roman"/>
          <w:sz w:val="22"/>
          <w:szCs w:val="22"/>
        </w:rPr>
        <w:t>Aclaración:</w:t>
      </w:r>
    </w:p>
    <w:p w:rsidR="004B0E46" w:rsidRPr="00F3583A" w:rsidRDefault="004B0E46" w:rsidP="004B0E46">
      <w:pPr>
        <w:jc w:val="right"/>
        <w:rPr>
          <w:rFonts w:ascii="Times New Roman" w:hAnsi="Times New Roman"/>
          <w:sz w:val="22"/>
          <w:szCs w:val="22"/>
        </w:rPr>
      </w:pPr>
    </w:p>
    <w:p w:rsidR="004B0E46" w:rsidRDefault="004B0E46" w:rsidP="004B0E46">
      <w:pPr>
        <w:rPr>
          <w:rFonts w:ascii="Times New Roman" w:hAnsi="Times New Roman"/>
          <w:sz w:val="22"/>
          <w:szCs w:val="22"/>
        </w:rPr>
      </w:pPr>
    </w:p>
    <w:p w:rsidR="008F0863" w:rsidRDefault="004B0E46" w:rsidP="004B0E46">
      <w:pPr>
        <w:jc w:val="center"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  <w:r w:rsidRPr="00F3583A">
        <w:rPr>
          <w:rFonts w:ascii="Times New Roman" w:hAnsi="Times New Roman"/>
          <w:sz w:val="22"/>
          <w:szCs w:val="22"/>
        </w:rPr>
        <w:t xml:space="preserve">Fecha de envío a </w:t>
      </w:r>
      <w:proofErr w:type="spellStart"/>
      <w:r w:rsidRPr="00F3583A">
        <w:rPr>
          <w:rFonts w:ascii="Times New Roman" w:hAnsi="Times New Roman"/>
          <w:sz w:val="22"/>
          <w:szCs w:val="22"/>
        </w:rPr>
        <w:t>SeCTIP</w:t>
      </w:r>
      <w:proofErr w:type="spellEnd"/>
    </w:p>
    <w:sectPr w:rsidR="008F0863">
      <w:headerReference w:type="default" r:id="rId8"/>
      <w:footerReference w:type="default" r:id="rId9"/>
      <w:pgSz w:w="11906" w:h="16838"/>
      <w:pgMar w:top="2552" w:right="851" w:bottom="1701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7D1" w:rsidRDefault="008847D1">
      <w:r>
        <w:separator/>
      </w:r>
    </w:p>
  </w:endnote>
  <w:endnote w:type="continuationSeparator" w:id="0">
    <w:p w:rsidR="008847D1" w:rsidRDefault="0088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63" w:rsidRDefault="008F08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</w:rPr>
    </w:pPr>
  </w:p>
  <w:p w:rsidR="008F0863" w:rsidRDefault="008F08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7D1" w:rsidRDefault="008847D1">
      <w:r>
        <w:separator/>
      </w:r>
    </w:p>
  </w:footnote>
  <w:footnote w:type="continuationSeparator" w:id="0">
    <w:p w:rsidR="008847D1" w:rsidRDefault="00884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63" w:rsidRDefault="00CA40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BA82F0" wp14:editId="5C3DF4D9">
              <wp:simplePos x="0" y="0"/>
              <wp:positionH relativeFrom="margin">
                <wp:posOffset>2444750</wp:posOffset>
              </wp:positionH>
              <wp:positionV relativeFrom="paragraph">
                <wp:posOffset>368935</wp:posOffset>
              </wp:positionV>
              <wp:extent cx="3571875" cy="371475"/>
              <wp:effectExtent l="0" t="0" r="28575" b="28575"/>
              <wp:wrapSquare wrapText="bothSides" distT="0" distB="0" distL="114300" distR="114300"/>
              <wp:docPr id="38" name="Rectángul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1875" cy="371475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A40FC" w:rsidRDefault="00CA40FC" w:rsidP="00CA40FC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19"/>
                            </w:rPr>
                            <w:t>2024 – “Año de la defensa de la vida, la libertad y la propiedad”</w:t>
                          </w:r>
                        </w:p>
                        <w:p w:rsidR="008F0863" w:rsidRDefault="008F0863">
                          <w:pPr>
                            <w:spacing w:line="300" w:lineRule="auto"/>
                            <w:jc w:val="center"/>
                            <w:textDirection w:val="btLr"/>
                          </w:pPr>
                        </w:p>
                        <w:p w:rsidR="008F0863" w:rsidRDefault="008F0863">
                          <w:pPr>
                            <w:ind w:right="760"/>
                            <w:jc w:val="both"/>
                            <w:textDirection w:val="btLr"/>
                          </w:pPr>
                        </w:p>
                        <w:p w:rsidR="008F0863" w:rsidRDefault="008F0863">
                          <w:pPr>
                            <w:ind w:right="760"/>
                            <w:jc w:val="both"/>
                            <w:textDirection w:val="btLr"/>
                          </w:pPr>
                        </w:p>
                        <w:p w:rsidR="008F0863" w:rsidRDefault="008F0863">
                          <w:pPr>
                            <w:ind w:right="49"/>
                            <w:jc w:val="both"/>
                            <w:textDirection w:val="btLr"/>
                          </w:pPr>
                        </w:p>
                        <w:p w:rsidR="008F0863" w:rsidRDefault="008F0863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BA82F0" id="Rectángulo 38" o:spid="_x0000_s1026" style="position:absolute;margin-left:192.5pt;margin-top:29.05pt;width:281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" filled="f" strokecolor="white">
              <v:stroke startarrowwidth="narrow" startarrowlength="short" endarrowwidth="narrow" endarrowlength="short" joinstyle="round"/>
              <v:textbox inset="2.53958mm,1.2694mm,2.53958mm,1.2694mm">
                <w:txbxContent>
                  <w:p w:rsidR="00CA40FC" w:rsidRDefault="00CA40FC" w:rsidP="00CA40FC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19"/>
                      </w:rPr>
                      <w:t>2024 – “Año de la defensa de la vida, la libertad y la propiedad”</w:t>
                    </w:r>
                  </w:p>
                  <w:p w:rsidR="008F0863" w:rsidRDefault="008F0863">
                    <w:pPr>
                      <w:spacing w:line="300" w:lineRule="auto"/>
                      <w:jc w:val="center"/>
                      <w:textDirection w:val="btLr"/>
                    </w:pPr>
                  </w:p>
                  <w:p w:rsidR="008F0863" w:rsidRDefault="008F0863">
                    <w:pPr>
                      <w:ind w:right="760"/>
                      <w:jc w:val="both"/>
                      <w:textDirection w:val="btLr"/>
                    </w:pPr>
                  </w:p>
                  <w:p w:rsidR="008F0863" w:rsidRDefault="008F0863">
                    <w:pPr>
                      <w:ind w:right="760"/>
                      <w:jc w:val="both"/>
                      <w:textDirection w:val="btLr"/>
                    </w:pPr>
                  </w:p>
                  <w:p w:rsidR="008F0863" w:rsidRDefault="008F0863">
                    <w:pPr>
                      <w:ind w:right="49"/>
                      <w:jc w:val="both"/>
                      <w:textDirection w:val="btLr"/>
                    </w:pPr>
                  </w:p>
                  <w:p w:rsidR="008F0863" w:rsidRDefault="008F0863">
                    <w:pPr>
                      <w:jc w:val="center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val="es-AR"/>
      </w:rPr>
      <w:drawing>
        <wp:anchor distT="0" distB="6985" distL="114300" distR="115570" simplePos="0" relativeHeight="251659264" behindDoc="0" locked="0" layoutInCell="1" hidden="0" allowOverlap="1" wp14:anchorId="261220D2" wp14:editId="2081CF24">
          <wp:simplePos x="0" y="0"/>
          <wp:positionH relativeFrom="column">
            <wp:posOffset>-650240</wp:posOffset>
          </wp:positionH>
          <wp:positionV relativeFrom="paragraph">
            <wp:posOffset>-124460</wp:posOffset>
          </wp:positionV>
          <wp:extent cx="2303780" cy="888365"/>
          <wp:effectExtent l="0" t="0" r="0" b="0"/>
          <wp:wrapSquare wrapText="bothSides" distT="0" distB="6985" distL="114300" distR="115570"/>
          <wp:docPr id="50" name="image2.jpg" descr="Arañ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rañ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378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BCF"/>
    <w:multiLevelType w:val="multilevel"/>
    <w:tmpl w:val="F1EA21D8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953CD0"/>
    <w:multiLevelType w:val="multilevel"/>
    <w:tmpl w:val="79FC44DE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F73E88"/>
    <w:multiLevelType w:val="multilevel"/>
    <w:tmpl w:val="4FB8AA9C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073976"/>
    <w:multiLevelType w:val="multilevel"/>
    <w:tmpl w:val="6BDE9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6501DA"/>
    <w:multiLevelType w:val="multilevel"/>
    <w:tmpl w:val="7B3E69A0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FF74F8"/>
    <w:multiLevelType w:val="multilevel"/>
    <w:tmpl w:val="33A48E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177514"/>
    <w:multiLevelType w:val="multilevel"/>
    <w:tmpl w:val="AE940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E16DD3"/>
    <w:multiLevelType w:val="multilevel"/>
    <w:tmpl w:val="0B982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B6E2E"/>
    <w:multiLevelType w:val="hybridMultilevel"/>
    <w:tmpl w:val="706681CA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02322"/>
    <w:multiLevelType w:val="multilevel"/>
    <w:tmpl w:val="F03273B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8CD6CE0"/>
    <w:multiLevelType w:val="multilevel"/>
    <w:tmpl w:val="343C74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941E2"/>
    <w:multiLevelType w:val="multilevel"/>
    <w:tmpl w:val="7C0A0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FA4A1D"/>
    <w:multiLevelType w:val="multilevel"/>
    <w:tmpl w:val="1DD270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E603A"/>
    <w:multiLevelType w:val="multilevel"/>
    <w:tmpl w:val="C5803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3"/>
  </w:num>
  <w:num w:numId="5">
    <w:abstractNumId w:val="2"/>
  </w:num>
  <w:num w:numId="6">
    <w:abstractNumId w:val="10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3"/>
    <w:rsid w:val="001946B1"/>
    <w:rsid w:val="004B0E46"/>
    <w:rsid w:val="005449F9"/>
    <w:rsid w:val="008847D1"/>
    <w:rsid w:val="008F0863"/>
    <w:rsid w:val="00CA40FC"/>
    <w:rsid w:val="00E1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C2A69B0-CA2F-48E2-80E2-92F50034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Rounded" w:eastAsia="Arial Rounded" w:hAnsi="Arial Rounded" w:cs="Arial Rounded"/>
        <w:b/>
        <w:sz w:val="24"/>
        <w:szCs w:val="24"/>
        <w:lang w:val="es-MX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A40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40FC"/>
  </w:style>
  <w:style w:type="paragraph" w:styleId="Piedepgina">
    <w:name w:val="footer"/>
    <w:basedOn w:val="Normal"/>
    <w:link w:val="PiedepginaCar"/>
    <w:uiPriority w:val="99"/>
    <w:unhideWhenUsed/>
    <w:rsid w:val="00CA40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WjJXgNFsgf97QSYNat8G8K+zHQ==">CgMxLjAyCWguMzBqMHpsbDgAciExNTVFbWRuZjlHZHJEbTYtTlBpalUweXNicUQ0UTk2TWs=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Solange Fernandez</dc:creator>
  <cp:lastModifiedBy>Debora Solange Fernandez</cp:lastModifiedBy>
  <cp:revision>4</cp:revision>
  <dcterms:created xsi:type="dcterms:W3CDTF">2023-12-12T21:46:00Z</dcterms:created>
  <dcterms:modified xsi:type="dcterms:W3CDTF">2024-06-07T19:46:00Z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ScaleCrop">
    <vt:lpwstr>false</vt:lpwstr>
  </property>
  <property fmtid="{D5CDD505-2E9C-101B-9397-08002B2CF9AE}" pid="4" name="Company">
    <vt:lpwstr>UTNBA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hareDoc">
    <vt:lpwstr>false</vt:lpwstr>
  </property>
</Properties>
</file>